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>
          <w:noProof/>
        </w:rPr>
        <w:pict>
          <v:shape id="imagerId8" type="#_x0000_t75" style="position:absolute;margin-left:483pt;margin-top:1pt;width:87pt;height:67pt;z-index:-251657871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97" coordsize="3960,72" o:spt="12" path="m 0,36 l 0,36,3960,36e">
            <v:stroke joinstyle="miter"/>
          </v:shapetype>
          <v:shape id="WS_polygon97" type="polygon97" style="position:absolute;left:0;text-align:left;margin-left:216.41pt;margin-top:429.79pt;width:39.6pt;height:0.720001pt;z-index: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5460,72" o:spt="12" path="m 0,36 l 0,36,5460,36e">
            <v:stroke joinstyle="miter"/>
          </v:shapetype>
          <v:shape id="WS_polygon117" type="polygon117" style="position:absolute;left:0;text-align:left;margin-left:186.65pt;margin-top:510.19pt;width:54.6pt;height:0.720001pt;z-index:117;mso-position-horizontal-relative:page;mso-position-vertical-relative:page" strokecolor="#000000" strokeweight="0pt">
            <v:fill opacity="0"/>
          </v:shape>
        </w:pic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¡Quédate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casa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aprovecha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tiempo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b050"/>
          <w:noProof w:val="true"/>
          <w:spacing w:val="-2"/>
          <w:w w:val="100"/>
        </w:rPr>
        <w:t>familia!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28" w:lineRule="exact"/>
        <w:ind w:firstLine="0" w:left="60"/>
        <w:jc w:val="left"/>
        <w:rPr/>
      </w:pPr>
      <w:r>
        <w:rPr>
          <w:rFonts w:ascii="Calibri" w:hAnsi="Calibri" w:cs="Calibri"/>
          <w:u w:val="single"/>
          <w:sz w:val="22.5799999"/>
          <w:position w:val="0"/>
          <w:color w:val="000000"/>
          <w:noProof w:val="true"/>
          <w:spacing w:val="-3"/>
          <w:w w:val="100"/>
        </w:rPr>
        <w:t>Fecha: lunes 30/03/2020</w:t>
      </w:r>
    </w:p>
    <w:p w:rsidR="005A76FB" w:rsidRDefault="005A76FB" w:rsidP="005A76FB">
      <w:pPr>
        <w:spacing w:before="0" w:after="0" w:line="451" w:lineRule="exact"/>
        <w:ind w:firstLine="2938" w:left="60"/>
        <w:jc w:val="left"/>
        <w:rPr/>
      </w:pPr>
      <w:r>
        <w:rPr>
          <w:rFonts w:ascii="Calibri" w:hAnsi="Calibri" w:cs="Calibri"/>
          <w:i/>
          <w:u w:val="single"/>
          <w:sz w:val="22.5799999"/>
          <w:position w:val="0"/>
          <w:color w:val="000000"/>
          <w:noProof w:val="true"/>
          <w:spacing w:val="-3"/>
          <w:w w:val="100"/>
        </w:rPr>
        <w:t>Ciencias Naturales ¿Qué son?</w:t>
      </w:r>
    </w:p>
    <w:p w:rsidR="005A76FB" w:rsidRDefault="005A76FB" w:rsidP="005A76FB">
      <w:pPr>
        <w:spacing w:before="0" w:after="0" w:line="449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1)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3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siguiente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texto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atención.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420" w:lineRule="exact"/>
        <w:ind w:firstLine="0" w:left="60"/>
        <w:jc w:val="left"/>
        <w:rPr/>
      </w:pPr>
      <w:r>
        <w:rPr>
          <w:rFonts w:ascii="Calibri" w:hAnsi="Calibri" w:cs="Calibri"/>
          <w:i/>
          <w:u w:val="single"/>
          <w:sz w:val="22.5799999"/>
          <w:position w:val="0"/>
          <w:color w:val="000000"/>
          <w:noProof w:val="true"/>
          <w:spacing w:val="-4"/>
          <w:w w:val="100"/>
        </w:rPr>
        <w:t>DEFINICIÓN DE CIENCIAS NATURALES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0" w:lineRule="exact"/>
        <w:ind w:firstLine="151" w:left="60"/>
        <w:jc w:val="left"/>
        <w:rPr/>
      </w:pP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Naturales,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naturaleza,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físico-naturales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o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experimentales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aquellas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tienen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objeto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naturaleza</w:t>
      </w:r>
    </w:p>
    <w:p w:rsidR="005A76FB" w:rsidRDefault="005A76FB" w:rsidP="005A76FB">
      <w:pPr>
        <w:spacing w:before="0" w:after="0" w:line="28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siguiendo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modalidad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método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científico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conocida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como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2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4"/>
        </w:rPr>
        <w:t>método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1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experimental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451" w:lineRule="exact"/>
        <w:ind w:firstLine="151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b/>
          <w:i/>
          <w:u w:val="singl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-1"/>
        </w:rPr>
        <w:t>ciencias naturales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abarcan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todas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disciplinas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científicas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dedican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1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naturaleza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encargan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aspectos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físicos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realidad,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diferencia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</w:p>
    <w:p w:rsidR="005A76FB" w:rsidRDefault="005A76FB" w:rsidP="005A76FB">
      <w:pPr>
        <w:spacing w:before="0" w:after="0" w:line="288" w:lineRule="exact"/>
        <w:ind w:firstLine="0" w:left="60"/>
        <w:jc w:val="left"/>
        <w:rPr/>
      </w:pP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sociales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factores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humanos.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Además,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otra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diferencias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fundamentales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estas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clases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saberes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humanos,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llevan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cabo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desarrollos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través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lógica,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matemática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propio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razonamiento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lógico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existente.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ciencias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naturales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apoyan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razonamiento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lógico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aparato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metodológico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formales,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especialmente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matemática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lógica,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cuya</w:t>
      </w:r>
    </w:p>
    <w:p w:rsidR="005A76FB" w:rsidRDefault="005A76FB" w:rsidP="005A76FB">
      <w:pPr>
        <w:spacing w:before="0" w:after="0" w:line="29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relación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realidad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naturaleza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indirecta.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Pueden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mencionarse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cinco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grandes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naturales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biología,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física,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química,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geología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y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2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astronomía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biología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origen,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evolución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propiedades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vivos.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tanto,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encargan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fenómenos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vinculados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organismos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vivos.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8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medicina,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zoología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botánica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biología.</w:t>
      </w:r>
    </w:p>
    <w:p w:rsidR="005A76FB" w:rsidRDefault="005A76FB" w:rsidP="005A76FB">
      <w:pPr>
        <w:spacing w:before="0" w:after="0" w:line="451" w:lineRule="exact"/>
        <w:ind w:firstLine="151" w:left="60"/>
        <w:jc w:val="left"/>
        <w:rPr/>
      </w:pPr>
      <w:r>
        <w:rPr w:spacing="0"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0"/>
        </w:rPr>
        <w:t>La física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propiedades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interacciones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materia,</w:t>
      </w:r>
    </w:p>
    <w:p w:rsidR="005A76FB" w:rsidRDefault="005A76FB" w:rsidP="005A76FB">
      <w:pPr>
        <w:spacing w:before="0" w:after="0" w:line="28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energía,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espacio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tiempo.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componentes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fundamentales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universo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forman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parte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campo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-1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acción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2"/>
        </w:rPr>
        <w:t>.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4"/>
        </w:rPr>
        <w:t>La</w:t>
      </w:r>
      <w:r>
        <w:rPr w:spacing="0">
          <w:rFonts w:ascii="Calibri" w:hAnsi="Calibri" w:cs="Calibri"/>
          <w:b/>
          <w:i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i/>
          <w:u w:val="none"/>
          <w:sz w:val="22.5799999"/>
          <w:position w:val="0"/>
          <w:color w:val="000000"/>
          <w:w w:val="95"/>
          <w:noProof w:val="true"/>
          <w:spacing w:val="-3"/>
        </w:rPr>
        <w:t>química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cambio,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focaliza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materia: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composición,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estructura,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propiedades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cambios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experimenta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durante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distintos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tipos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reacciones.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0"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1"/>
        </w:rPr>
        <w:t>La geología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analiza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interior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globo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terrestre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(materia,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cambios,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estructuras,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etc.)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9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hidrología,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meteorología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oceanografía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pueden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incluirse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dentro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geología.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1"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0"/>
        </w:rPr>
        <w:t>La astrología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último,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cuerpos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celestes.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astrónomos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los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planetas,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estrellas,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satélites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todos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aquellos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cuerpos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fenómenos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encuentran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más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allá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frontera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terrestre.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importante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aclarar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cinco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establecidas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relacionan,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comunican,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cruzan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necesitan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sí.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manera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producen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creación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otra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serie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pueden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geoquímica,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biofísica,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astrobiología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oceanografía,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entre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otras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muchas.</w:t>
      </w:r>
    </w:p>
    <w:p w:rsidR="005A76FB" w:rsidRDefault="005A76FB" w:rsidP="005A76FB">
      <w:pPr>
        <w:spacing w:before="0" w:after="0" w:line="449" w:lineRule="exact"/>
        <w:ind w:firstLine="151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síntesis,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puede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decirse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encargan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todo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aquello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naturaleza.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humano,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cuerpo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físico,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biología,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sin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embargo,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689" w:right="1282" w:bottom="449" w:left="1642" w:header="0" w:footer="0" w:gutter="0"/>
        </w:sectPr>
        <w:spacing w:before="0" w:after="0" w:line="288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dimensión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forma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ciencias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(como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sociología,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ejemplo).</w:t>
      </w:r>
    </w:p>
    <w:bookmarkStart w:id="2" w:name="2"/>
    <w:bookmarkEnd w:id="2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>
          <w:noProof/>
        </w:rPr>
        <w:pict>
          <v:shape id="imagerId9" type="#_x0000_t75" style="position:absolute;margin-left:483pt;margin-top:1pt;width:87pt;height:67pt;z-index:-251657408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49" coordsize="42814,144" o:spt="12" path="m 0,72 l 0,72,42814,72e">
            <v:stroke joinstyle="miter"/>
          </v:shapetype>
          <v:shape id="WS_polygon49" type="polygon49" style="position:absolute;left:0;text-align:left;margin-left:83.664pt;margin-top:343.73pt;width:428.14pt;height:1.44pt;z-index:49;mso-position-horizontal-relative:page;mso-position-vertical-relative:page" strokecolor="#000000" strokeweight="1pt">
            <v:fill opacity="0"/>
          </v:shape>
        </w:pic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¡Quédate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casa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aprovecha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tiempo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b050"/>
          <w:noProof w:val="true"/>
          <w:spacing w:val="-2"/>
          <w:w w:val="100"/>
        </w:rPr>
        <w:t>familia!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28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2)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3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Realizá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subrayado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ideas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principales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texto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leído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anteriormente.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(lo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podés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hacer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resaltador)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podés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imprimirlo,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solo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anotá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ideas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fundamentales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del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texto.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38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ANTES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REALIZAR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ACTIVIDAD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DEBERÁS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RECURRIR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MANUAL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KAPELUZ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6,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DONDE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FINAL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MISMO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ENCUENTRA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“MENÚ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RECURSOS”.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ALLÍ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ENCONTRARÁS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PÁGINA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EXPLICACIÓN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ESTA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METODOLOGÍA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290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ESTUDIO.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LEÉ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ATENCIÓN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EXPLICACIÓN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EJEMPLO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DADO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LUEGO</w:t>
      </w:r>
    </w:p>
    <w:p w:rsidR="005A76FB" w:rsidRDefault="005A76FB" w:rsidP="005A76FB">
      <w:pPr>
        <w:spacing w:before="0" w:after="0" w:line="288" w:lineRule="exact"/>
        <w:ind w:firstLine="72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PODER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APLICARLA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TEXTO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DADO.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41" w:lineRule="exact"/>
        <w:ind w:firstLine="36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3)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353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Hacé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lista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temas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más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gustaría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investigar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año.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_____________________________________________________________________________</w:t>
      </w:r>
    </w:p>
    <w:p w:rsidR="005A76FB" w:rsidRDefault="005A76FB" w:rsidP="005A76FB">
      <w:pPr>
        <w:spacing w:before="0" w:after="0" w:line="451" w:lineRule="exact"/>
        <w:ind w:firstLine="0" w:left="60"/>
        <w:jc w:val="left"/>
        <w:rPr/>
      </w:pPr>
      <w:r>
        <w:rPr>
          <w:rFonts w:ascii="Calibri" w:hAnsi="Calibri" w:cs="Calibri"/>
          <w:u w:val="single"/>
          <w:sz w:val="22.5799999"/>
          <w:position w:val="0"/>
          <w:color w:val="000000"/>
          <w:noProof w:val="true"/>
          <w:spacing w:val="-3"/>
          <w:w w:val="100"/>
        </w:rPr>
        <w:t>Fecha: miércoles 01/04/2020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0" w:lineRule="exact"/>
        <w:ind w:firstLine="0" w:left="60"/>
        <w:jc w:val="left"/>
        <w:rPr/>
      </w:pPr>
      <w:r>
        <w:rPr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-1"/>
        </w:rPr>
        <w:t>TRABAJO PRÁCTICO DE MATEMÁTICAS.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9" w:lineRule="exact"/>
        <w:ind w:firstLine="0" w:left="60"/>
        <w:jc w:val="left"/>
        <w:rPr/>
      </w:pPr>
      <w:r>
        <w:rPr>
          <w:rFonts w:ascii="Calibri" w:hAnsi="Calibri" w:cs="Calibri"/>
          <w:u w:val="single"/>
          <w:sz w:val="22.5799999"/>
          <w:position w:val="0"/>
          <w:color w:val="000000"/>
          <w:noProof w:val="true"/>
          <w:spacing w:val="-3"/>
          <w:w w:val="100"/>
        </w:rPr>
        <w:t>Fecha: viernes 03/04/2020</w:t>
      </w:r>
    </w:p>
    <w:p w:rsidR="005A76FB" w:rsidRDefault="005A76FB" w:rsidP="005A76FB">
      <w:pPr>
        <w:spacing w:before="0" w:after="0" w:line="449" w:lineRule="exact"/>
        <w:ind w:firstLine="3536" w:left="60"/>
        <w:jc w:val="left"/>
        <w:rPr/>
      </w:pPr>
      <w:r>
        <w:rPr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-2"/>
        </w:rPr>
        <w:t>Juego numérico</w:t>
      </w:r>
    </w:p>
    <w:p w:rsidR="005A76FB" w:rsidRDefault="005A76FB" w:rsidP="005A76FB">
      <w:pPr>
        <w:spacing w:before="0" w:after="0" w:lineRule="exact" w:line="240"/>
        <w:ind w:firstLine="3536" w:left="60"/>
        <w:rPr/>
      </w:pPr>
    </w:p>
    <w:p w:rsidR="005A76FB" w:rsidRDefault="005A76FB" w:rsidP="005A76FB">
      <w:pPr>
        <w:spacing w:before="0" w:after="0" w:lineRule="exact" w:line="240"/>
        <w:ind w:firstLine="3536" w:left="60"/>
        <w:rPr/>
      </w:pPr>
    </w:p>
    <w:p w:rsidR="005A76FB" w:rsidRDefault="005A76FB" w:rsidP="005A76FB">
      <w:pPr>
        <w:spacing w:before="0" w:after="0" w:line="420" w:lineRule="exact"/>
        <w:ind w:firstLine="0" w:left="60"/>
        <w:jc w:val="left"/>
        <w:rPr/>
      </w:pPr>
      <w:r>
        <w:rPr>
          <w:rFonts w:ascii="Calibri" w:hAnsi="Calibri" w:cs="Calibri"/>
          <w:b/>
          <w:i/>
          <w:u w:val="single"/>
          <w:sz w:val="22.5799999"/>
          <w:position w:val="0"/>
          <w:color w:val="000000"/>
          <w:w w:val="95"/>
          <w:noProof w:val="true"/>
          <w:spacing w:val="0"/>
        </w:rPr>
        <w:t>¡A cambiar las cifras!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continuación,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presento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juego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pondrá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prueba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tu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velocidad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mental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cuentas.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Podrás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hacerlo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familia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todos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enfrenten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desafío.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caso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uno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deberá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copiar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papel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todas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rondas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como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figuran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abajo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si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posible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copiar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6</w:t>
      </w:r>
    </w:p>
    <w:p w:rsidR="005A76FB" w:rsidRDefault="005A76FB" w:rsidP="005A76FB">
      <w:pPr>
        <w:spacing w:before="0" w:after="0" w:line="290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números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azules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para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tenerlos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5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centro.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689" w:right="1282" w:bottom="449" w:left="1642" w:header="0" w:footer="0" w:gutter="0"/>
        </w:sect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¡Mucha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suerte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disfrutar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4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desafío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matemático!</w:t>
      </w:r>
    </w:p>
    <w:bookmarkStart w:id="3" w:name="3"/>
    <w:bookmarkEnd w:id="3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>
          <w:noProof/>
        </w:rPr>
        <w:pict>
          <v:shape id="imagerId10" type="#_x0000_t75" style="position:absolute;margin-left:483pt;margin-top:1pt;width:87pt;height:67pt;z-index:-251657125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84pt;margin-top:70pt;width:427pt;height:532pt;z-index:-251657124;mso-position-horizontal-relative:page;mso-position-vertical-relative:page">
            <v:imagedata r:id="rId11" o:title=""/>
          </v:shape>
        </w:pic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¡Quédate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casa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aprovecha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tiempo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b05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b050"/>
          <w:noProof w:val="true"/>
          <w:spacing w:val="-2"/>
          <w:w w:val="100"/>
        </w:rPr>
        <w:t>familia!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282" w:bottom="449" w:left="1642" w:header="0" w:footer="0" w:gutter="0"/>
          <w:cols w:num="1" w:equalWidth="0">
            <w:col w:w="898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446"/>
        <w:ind w:left="60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282" w:bottom="449" w:left="164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Copia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números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vos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obtuviste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4"/>
          <w:w w:val="100"/>
        </w:rPr>
        <w:t>cada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ronda.</w:t>
      </w:r>
    </w:p>
    <w:p w:rsidR="005A76FB" w:rsidRDefault="005A76FB" w:rsidP="005A76FB">
      <w:pPr>
        <w:spacing w:before="0" w:after="0" w:line="449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¿Quién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ganó?</w:t>
      </w:r>
    </w:p>
    <w:p w:rsidR="005A76FB" w:rsidRDefault="005A76FB" w:rsidP="005A76FB">
      <w:pPr>
        <w:spacing w:before="0" w:after="0" w:line="451" w:lineRule="exact"/>
        <w:ind w:firstLine="0" w:left="60"/>
        <w:jc w:val="left"/>
        <w:rPr/>
      </w:pP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¿Se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.5799999"/>
          <w:position w:val="0"/>
          <w:color w:val="000000"/>
          <w:noProof w:val="true"/>
          <w:spacing w:val="-3"/>
          <w:w w:val="100"/>
        </w:rPr>
        <w:t>divirtieron?</w:t>
      </w:r>
    </w:p>
    <w:sectPr w:rsidR="005A76FB" w:rsidSect="005A76FB">
      <w:type w:val="continuous"/>
      <w:pgSz w:w="11906" w:h="16839"/>
      <w:pgMar w:top="689" w:right="1282" w:bottom="449" w:left="1642" w:header="0" w:footer="0" w:gutter="0"/>
      <w:cols w:num="1" w:equalWidth="0">
        <w:col w:w="8982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